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２０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3C75EE">
        <w:rPr>
          <w:rFonts w:hint="eastAsia"/>
          <w:b/>
          <w:sz w:val="28"/>
        </w:rPr>
        <w:t>支部</w:t>
      </w:r>
      <w:r>
        <w:rPr>
          <w:rFonts w:hint="eastAsia"/>
          <w:b/>
          <w:sz w:val="28"/>
          <w:lang w:eastAsia="zh-TW"/>
        </w:rPr>
        <w:t>）申請書</w:t>
      </w:r>
    </w:p>
    <w:p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25"/>
        <w:gridCol w:w="2410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:rsidTr="00723C01">
        <w:trPr>
          <w:gridBefore w:val="4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723C01">
        <w:trPr>
          <w:gridBefore w:val="4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/>
        </w:tc>
      </w:tr>
      <w:tr w:rsidR="002E1485" w:rsidTr="00723C01">
        <w:trPr>
          <w:gridBefore w:val="4"/>
          <w:gridAfter w:val="1"/>
          <w:wBefore w:w="4210" w:type="dxa"/>
          <w:wAfter w:w="43" w:type="dxa"/>
          <w:trHeight w:val="529"/>
        </w:trPr>
        <w:tc>
          <w:tcPr>
            <w:tcW w:w="1985" w:type="dxa"/>
            <w:gridSpan w:val="5"/>
            <w:vAlign w:val="center"/>
          </w:tcPr>
          <w:p w:rsidR="002E1485" w:rsidRDefault="002E1485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支部名</w:t>
            </w:r>
          </w:p>
        </w:tc>
        <w:tc>
          <w:tcPr>
            <w:tcW w:w="3568" w:type="dxa"/>
            <w:gridSpan w:val="5"/>
            <w:vAlign w:val="center"/>
          </w:tcPr>
          <w:p w:rsidR="002E1485" w:rsidRDefault="002E1485" w:rsidP="008E30CD"/>
        </w:tc>
      </w:tr>
      <w:tr w:rsidR="00723C01" w:rsidTr="00723C01">
        <w:trPr>
          <w:gridBefore w:val="4"/>
          <w:gridAfter w:val="1"/>
          <w:wBefore w:w="4210" w:type="dxa"/>
          <w:wAfter w:w="43" w:type="dxa"/>
          <w:cantSplit/>
          <w:trHeight w:val="577"/>
        </w:trPr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C01" w:rsidRPr="00723C01" w:rsidRDefault="00723C01" w:rsidP="00723C01">
            <w:pPr>
              <w:ind w:left="160" w:hangingChars="100" w:hanging="16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「メカライフの世界」</w:t>
            </w:r>
            <w:r>
              <w:rPr>
                <w:rFonts w:hint="eastAsia"/>
                <w:sz w:val="16"/>
              </w:rPr>
              <w:t>展</w:t>
            </w:r>
          </w:p>
        </w:tc>
        <w:tc>
          <w:tcPr>
            <w:tcW w:w="3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01" w:rsidRPr="00723C01" w:rsidRDefault="00723C01" w:rsidP="007A22D8">
            <w:pPr>
              <w:ind w:firstLineChars="400" w:firstLine="64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該当する</w:t>
            </w:r>
            <w:r w:rsidR="007A22D8">
              <w:rPr>
                <w:rFonts w:hint="eastAsia"/>
                <w:sz w:val="16"/>
              </w:rPr>
              <w:t xml:space="preserve">　　　　　</w:t>
            </w:r>
            <w:r w:rsidRPr="00723C01">
              <w:rPr>
                <w:rFonts w:hint="eastAsia"/>
                <w:sz w:val="16"/>
              </w:rPr>
              <w:t>該当しない</w:t>
            </w:r>
            <w:r>
              <w:rPr>
                <w:rFonts w:hint="eastAsia"/>
                <w:sz w:val="16"/>
              </w:rPr>
              <w:t xml:space="preserve">　</w:t>
            </w:r>
            <w:r w:rsidRPr="00723C01">
              <w:rPr>
                <w:rFonts w:hint="eastAsia"/>
                <w:color w:val="FF0000"/>
                <w:sz w:val="16"/>
              </w:rPr>
              <w:t>＊</w:t>
            </w:r>
          </w:p>
        </w:tc>
      </w:tr>
      <w:tr w:rsidR="00723C01" w:rsidTr="00723C01">
        <w:trPr>
          <w:gridBefore w:val="4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23C01" w:rsidRDefault="00723C01" w:rsidP="003C75EE">
            <w:pPr>
              <w:rPr>
                <w:color w:val="FF0000"/>
                <w:sz w:val="16"/>
              </w:rPr>
            </w:pPr>
            <w:r w:rsidRPr="00723C01">
              <w:rPr>
                <w:rFonts w:hint="eastAsia"/>
                <w:color w:val="FF0000"/>
                <w:sz w:val="16"/>
              </w:rPr>
              <w:t>＊</w:t>
            </w:r>
            <w:r>
              <w:rPr>
                <w:rFonts w:hint="eastAsia"/>
                <w:color w:val="FF0000"/>
                <w:sz w:val="16"/>
              </w:rPr>
              <w:t>いずれかを</w:t>
            </w:r>
            <w:r w:rsidR="00AA1AA7">
              <w:rPr>
                <w:rFonts w:hint="eastAsia"/>
                <w:color w:val="FF0000"/>
                <w:sz w:val="16"/>
              </w:rPr>
              <w:t>選択</w:t>
            </w:r>
            <w:r>
              <w:rPr>
                <w:rFonts w:hint="eastAsia"/>
                <w:color w:val="FF0000"/>
                <w:sz w:val="16"/>
              </w:rPr>
              <w:t>して下さい</w:t>
            </w:r>
          </w:p>
        </w:tc>
      </w:tr>
      <w:tr w:rsidR="002E1485" w:rsidTr="007A22D8">
        <w:trPr>
          <w:cantSplit/>
          <w:trHeight w:val="179"/>
        </w:trPr>
        <w:tc>
          <w:tcPr>
            <w:tcW w:w="685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8F4353" w:rsidP="008E30C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-1462405</wp:posOffset>
                      </wp:positionV>
                      <wp:extent cx="2600325" cy="5302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C72" w:rsidRPr="00ED3381" w:rsidRDefault="00DB3C72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115.15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Mg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" o:allowincell="f" stroked="f">
                      <v:textbox>
                        <w:txbxContent>
                          <w:p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85">
              <w:rPr>
                <w:rFonts w:hint="eastAsia"/>
              </w:rPr>
              <w:t>「機械工学振興事業資金」による助成を下記のとおり申請いたします。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12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1485" w:rsidRDefault="00B70F9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A22D8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7A22D8" w:rsidRDefault="007A22D8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 w:val="restart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事業内容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（１）</w:t>
            </w:r>
            <w:r w:rsidR="00B70F98" w:rsidRPr="004F3DC0">
              <w:rPr>
                <w:rFonts w:hint="eastAsia"/>
                <w:sz w:val="18"/>
                <w:szCs w:val="18"/>
              </w:rPr>
              <w:t>一般市民を対象とした見学会，展示会，コンテスト等，一般社会地域と密接した事業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（２）</w:t>
            </w:r>
            <w:r w:rsidR="00B70F98" w:rsidRPr="004F3DC0">
              <w:rPr>
                <w:rFonts w:hint="eastAsia"/>
                <w:sz w:val="18"/>
                <w:szCs w:val="18"/>
              </w:rPr>
              <w:t>次世代を担う機械系技術者の育成事業</w:t>
            </w:r>
          </w:p>
        </w:tc>
      </w:tr>
      <w:tr w:rsidR="00B70F98" w:rsidTr="00B70F98">
        <w:trPr>
          <w:cantSplit/>
          <w:trHeight w:val="180"/>
        </w:trPr>
        <w:tc>
          <w:tcPr>
            <w:tcW w:w="1375" w:type="dxa"/>
            <w:vMerge/>
            <w:tcBorders>
              <w:right w:val="single" w:sz="8" w:space="0" w:color="auto"/>
            </w:tcBorders>
          </w:tcPr>
          <w:p w:rsidR="00B70F98" w:rsidRDefault="00B70F98" w:rsidP="00B70F9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0F98" w:rsidRPr="00B70F98" w:rsidRDefault="00B70F98" w:rsidP="00B70F98">
            <w:pPr>
              <w:jc w:val="center"/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</w:t>
            </w:r>
          </w:p>
        </w:tc>
        <w:tc>
          <w:tcPr>
            <w:tcW w:w="80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0F98" w:rsidRPr="004F3DC0" w:rsidRDefault="004F3DC0" w:rsidP="00B70F98">
            <w:pPr>
              <w:rPr>
                <w:sz w:val="18"/>
                <w:szCs w:val="18"/>
              </w:rPr>
            </w:pPr>
            <w:r w:rsidRPr="004F3DC0">
              <w:rPr>
                <w:rFonts w:hint="eastAsia"/>
                <w:sz w:val="20"/>
              </w:rPr>
              <w:t>（３）</w:t>
            </w:r>
            <w:bookmarkStart w:id="0" w:name="_GoBack"/>
            <w:bookmarkEnd w:id="0"/>
            <w:r w:rsidR="00B70F98" w:rsidRPr="004F3DC0">
              <w:rPr>
                <w:rFonts w:hint="eastAsia"/>
                <w:sz w:val="18"/>
                <w:szCs w:val="18"/>
              </w:rPr>
              <w:t>その他，機械工学振興事業資金の目的に相応しい事業</w:t>
            </w:r>
          </w:p>
        </w:tc>
      </w:tr>
      <w:tr w:rsidR="00B70F98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:rsidR="00B70F98" w:rsidRPr="00142F42" w:rsidRDefault="00B70F98" w:rsidP="00B70F98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0F98" w:rsidRPr="00B70F98" w:rsidRDefault="00B70F98" w:rsidP="00B70F98">
            <w:pPr>
              <w:rPr>
                <w:sz w:val="20"/>
              </w:rPr>
            </w:pPr>
            <w:r w:rsidRPr="00B70F98">
              <w:rPr>
                <w:rFonts w:hint="eastAsia"/>
                <w:sz w:val="20"/>
              </w:rPr>
              <w:t>□小・中学生</w:t>
            </w:r>
            <w:r w:rsidRPr="00B70F98">
              <w:rPr>
                <w:rFonts w:hint="eastAsia"/>
                <w:sz w:val="20"/>
              </w:rPr>
              <w:t xml:space="preserve">      </w:t>
            </w:r>
            <w:r w:rsidRPr="00B70F98">
              <w:rPr>
                <w:rFonts w:hint="eastAsia"/>
                <w:sz w:val="20"/>
              </w:rPr>
              <w:t>□高校生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□大学生</w:t>
            </w:r>
            <w:r w:rsidRPr="00B70F98">
              <w:rPr>
                <w:rFonts w:hint="eastAsia"/>
                <w:sz w:val="20"/>
              </w:rPr>
              <w:t xml:space="preserve">        </w:t>
            </w:r>
            <w:r w:rsidRPr="00B70F98">
              <w:rPr>
                <w:rFonts w:hint="eastAsia"/>
                <w:sz w:val="20"/>
              </w:rPr>
              <w:t>□一般社会人</w:t>
            </w:r>
            <w:r w:rsidRPr="00B70F98">
              <w:rPr>
                <w:rFonts w:hint="eastAsia"/>
                <w:sz w:val="20"/>
              </w:rPr>
              <w:t xml:space="preserve">       </w:t>
            </w:r>
            <w:r w:rsidRPr="00B70F98">
              <w:rPr>
                <w:rFonts w:hint="eastAsia"/>
                <w:sz w:val="20"/>
              </w:rPr>
              <w:t>□その他</w:t>
            </w:r>
          </w:p>
        </w:tc>
      </w:tr>
      <w:tr w:rsidR="002E1485" w:rsidTr="00723C01">
        <w:trPr>
          <w:cantSplit/>
          <w:trHeight w:val="1030"/>
        </w:trPr>
        <w:tc>
          <w:tcPr>
            <w:tcW w:w="4905" w:type="dxa"/>
            <w:gridSpan w:val="6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:rsidR="002E1485" w:rsidRDefault="00EA682C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 w:rsidR="002E1485">
              <w:rPr>
                <w:rFonts w:hint="eastAsia"/>
                <w:sz w:val="20"/>
              </w:rPr>
              <w:t>称：</w:t>
            </w:r>
          </w:p>
          <w:p w:rsidR="002E1485" w:rsidRDefault="002E1485" w:rsidP="008E30C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 w:rsidR="00EA682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</w:trPr>
        <w:tc>
          <w:tcPr>
            <w:tcW w:w="9806" w:type="dxa"/>
            <w:gridSpan w:val="15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3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3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4476B8" w:rsidRDefault="004476B8" w:rsidP="002F6A02">
      <w:pPr>
        <w:rPr>
          <w:color w:val="000000"/>
          <w:sz w:val="24"/>
          <w:szCs w:val="24"/>
        </w:rPr>
      </w:pPr>
    </w:p>
    <w:p w:rsidR="00B70F98" w:rsidRDefault="00B70F98" w:rsidP="002F6A02">
      <w:pPr>
        <w:rPr>
          <w:color w:val="000000"/>
          <w:sz w:val="24"/>
          <w:szCs w:val="24"/>
        </w:rPr>
      </w:pPr>
    </w:p>
    <w:p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2F6A02" w:rsidRPr="00DB3C72" w:rsidRDefault="002F6A02" w:rsidP="002F6A02">
      <w:pPr>
        <w:rPr>
          <w:color w:val="000000"/>
        </w:rPr>
      </w:pPr>
    </w:p>
    <w:p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:rsidR="002F6A02" w:rsidRDefault="004F3DC0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:rsidR="00AA1AA7" w:rsidRDefault="00AA1AA7" w:rsidP="002E1485">
      <w:pPr>
        <w:rPr>
          <w:color w:val="000000"/>
        </w:rPr>
      </w:pPr>
    </w:p>
    <w:p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※押印済みスキャンデータ等、電子データでのご提出も受付けします。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6B" w:rsidRDefault="00D4286B">
      <w:r>
        <w:separator/>
      </w:r>
    </w:p>
  </w:endnote>
  <w:endnote w:type="continuationSeparator" w:id="0">
    <w:p w:rsidR="00D4286B" w:rsidRDefault="00D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6B" w:rsidRDefault="00D4286B">
      <w:r>
        <w:separator/>
      </w:r>
    </w:p>
  </w:footnote>
  <w:footnote w:type="continuationSeparator" w:id="0">
    <w:p w:rsidR="00D4286B" w:rsidRDefault="00D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476B8"/>
    <w:rsid w:val="004E53F9"/>
    <w:rsid w:val="004F3DC0"/>
    <w:rsid w:val="00526B6E"/>
    <w:rsid w:val="0062204C"/>
    <w:rsid w:val="00723C01"/>
    <w:rsid w:val="00733EBD"/>
    <w:rsid w:val="007A22D8"/>
    <w:rsid w:val="008E301F"/>
    <w:rsid w:val="008E30CD"/>
    <w:rsid w:val="008F4353"/>
    <w:rsid w:val="00A22B7A"/>
    <w:rsid w:val="00A35A34"/>
    <w:rsid w:val="00A63AFD"/>
    <w:rsid w:val="00A74DE6"/>
    <w:rsid w:val="00AA1AA7"/>
    <w:rsid w:val="00AF743E"/>
    <w:rsid w:val="00B70F98"/>
    <w:rsid w:val="00C664E0"/>
    <w:rsid w:val="00C8465D"/>
    <w:rsid w:val="00CC1422"/>
    <w:rsid w:val="00CD160D"/>
    <w:rsid w:val="00CD38B4"/>
    <w:rsid w:val="00D4286B"/>
    <w:rsid w:val="00DB3C72"/>
    <w:rsid w:val="00E52595"/>
    <w:rsid w:val="00E87840"/>
    <w:rsid w:val="00EA5887"/>
    <w:rsid w:val="00EA682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ECB1C2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658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9</cp:revision>
  <cp:lastPrinted>2019-03-26T07:24:00Z</cp:lastPrinted>
  <dcterms:created xsi:type="dcterms:W3CDTF">2018-06-29T07:26:00Z</dcterms:created>
  <dcterms:modified xsi:type="dcterms:W3CDTF">2019-06-20T06:51:00Z</dcterms:modified>
</cp:coreProperties>
</file>